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01.07.2022                                                                   № 43-п</w:t>
      </w:r>
    </w:p>
    <w:p w:rsidR="001E3F4E" w:rsidRDefault="001E3F4E" w:rsidP="001E3F4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3F4E" w:rsidRDefault="001E3F4E" w:rsidP="00C243C9">
      <w:pPr>
        <w:ind w:left="850"/>
        <w:jc w:val="center"/>
        <w:rPr>
          <w:sz w:val="28"/>
          <w:szCs w:val="28"/>
        </w:rPr>
      </w:pPr>
    </w:p>
    <w:p w:rsidR="00C243C9" w:rsidRPr="001E3F4E" w:rsidRDefault="00C243C9" w:rsidP="00C243C9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>Об  изъятии муниципального имущества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>из баланса  администрации</w:t>
      </w:r>
    </w:p>
    <w:p w:rsidR="001E3F4E" w:rsidRDefault="00C243C9" w:rsidP="00C243C9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E3F4E" w:rsidRDefault="00C243C9" w:rsidP="00C243C9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 xml:space="preserve">Акбулакского района Оренбургской области и передаче в  собственность муниципального образования  Акбулакский район 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43C9" w:rsidRPr="001E3F4E" w:rsidRDefault="00C243C9" w:rsidP="001E3F4E">
      <w:pPr>
        <w:ind w:left="850"/>
        <w:jc w:val="center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>(муниципальную казну)</w:t>
      </w:r>
    </w:p>
    <w:p w:rsidR="00C243C9" w:rsidRDefault="00C243C9" w:rsidP="00C243C9">
      <w:pPr>
        <w:ind w:left="850"/>
        <w:jc w:val="center"/>
        <w:rPr>
          <w:sz w:val="28"/>
          <w:szCs w:val="28"/>
        </w:rPr>
      </w:pPr>
    </w:p>
    <w:p w:rsidR="00C243C9" w:rsidRPr="001E3F4E" w:rsidRDefault="00C243C9" w:rsidP="00C243C9">
      <w:pPr>
        <w:ind w:left="850" w:firstLine="36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 w:rsidRPr="001E3F4E">
        <w:rPr>
          <w:rFonts w:ascii="Arial" w:hAnsi="Arial" w:cs="Arial"/>
        </w:rPr>
        <w:t>В соответствии с решением Совета депутатов муниципального образования Васильевский  сельсовет Акбулакского района Оренбургской области от  17.06.2022 года  №  68 «Об утверждении перечня объектов являющихся  собственностью муниципального  образования Васильевский сельсовет, передаваемых в собственность муниципального образования Акбулакский район»,  решением Совета депутатов муниципального образования   Акбулакский район Оренбургской области от 21.06.2022                  № 152 «Об утверждении перечня объектов являющихся  собственностью муниципального  образования Васильевский сельсовет Акбулакского района Оренбургской области, принимаемых в собственность муниципального образования Акбулакский район»,   п о с т а н о в л я ю:</w:t>
      </w: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Pr="001E3F4E">
        <w:rPr>
          <w:rFonts w:ascii="Arial" w:hAnsi="Arial" w:cs="Arial"/>
        </w:rPr>
        <w:tab/>
        <w:t>1.  Изъять  из баланса  администрации муниципального образования Васильевский сельсовет Акбулакского района Оренбургской области  имущество согласно приложению</w:t>
      </w:r>
    </w:p>
    <w:p w:rsidR="00C243C9" w:rsidRPr="001E3F4E" w:rsidRDefault="00C243C9" w:rsidP="00C243C9">
      <w:pPr>
        <w:ind w:left="850" w:firstLine="360"/>
        <w:jc w:val="both"/>
        <w:rPr>
          <w:rFonts w:ascii="Arial" w:hAnsi="Arial" w:cs="Arial"/>
        </w:rPr>
      </w:pPr>
      <w:r w:rsidRPr="001E3F4E">
        <w:rPr>
          <w:rFonts w:ascii="Arial" w:hAnsi="Arial" w:cs="Arial"/>
          <w:spacing w:val="-20"/>
        </w:rPr>
        <w:t xml:space="preserve"> </w:t>
      </w:r>
      <w:r w:rsidRPr="001E3F4E">
        <w:rPr>
          <w:rFonts w:ascii="Arial" w:hAnsi="Arial" w:cs="Arial"/>
          <w:spacing w:val="-20"/>
        </w:rPr>
        <w:tab/>
        <w:t xml:space="preserve"> 2</w:t>
      </w:r>
      <w:r w:rsidRPr="001E3F4E">
        <w:rPr>
          <w:rFonts w:ascii="Arial" w:hAnsi="Arial" w:cs="Arial"/>
        </w:rPr>
        <w:t>. Передать  имущество согласно приложению  в муниципальную собственность муниципального образования Акбулакский район Оренбургской области (муниципальную казну).</w:t>
      </w:r>
    </w:p>
    <w:p w:rsidR="00C243C9" w:rsidRPr="001E3F4E" w:rsidRDefault="00C243C9" w:rsidP="00C243C9">
      <w:pPr>
        <w:ind w:left="850" w:firstLine="360"/>
        <w:jc w:val="both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</w:t>
      </w:r>
      <w:r w:rsidRPr="001E3F4E">
        <w:rPr>
          <w:rFonts w:ascii="Arial" w:hAnsi="Arial" w:cs="Arial"/>
        </w:rPr>
        <w:tab/>
        <w:t xml:space="preserve"> 3. Бухгалтерии МКУ «Центр учета и отчетности»  подготовить акты приема передачи  и направить в адрес муниципального образования Акбулакский район для подписания.</w:t>
      </w:r>
    </w:p>
    <w:p w:rsidR="00C243C9" w:rsidRPr="001E3F4E" w:rsidRDefault="00C243C9" w:rsidP="00C243C9">
      <w:pPr>
        <w:ind w:left="850" w:firstLine="360"/>
        <w:jc w:val="both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Глава муниципального образования                                  Р.Г. Хамитов                     </w:t>
      </w: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both"/>
        <w:rPr>
          <w:rFonts w:ascii="Arial" w:hAnsi="Arial" w:cs="Arial"/>
        </w:rPr>
      </w:pPr>
      <w:r w:rsidRPr="001E3F4E">
        <w:rPr>
          <w:rFonts w:ascii="Arial" w:hAnsi="Arial" w:cs="Arial"/>
        </w:rPr>
        <w:t>Разослано: МКУ «Центр учета и отчетности», администрацию района, Совету депутатов, райпрокурору, в дело</w:t>
      </w:r>
    </w:p>
    <w:p w:rsidR="00C243C9" w:rsidRPr="001E3F4E" w:rsidRDefault="00C243C9" w:rsidP="00C243C9">
      <w:pPr>
        <w:ind w:left="850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                                    </w:t>
      </w:r>
    </w:p>
    <w:p w:rsidR="00C243C9" w:rsidRPr="001E3F4E" w:rsidRDefault="00C243C9" w:rsidP="00C243C9">
      <w:pPr>
        <w:ind w:left="850"/>
        <w:rPr>
          <w:rFonts w:ascii="Arial" w:hAnsi="Arial" w:cs="Arial"/>
        </w:rPr>
      </w:pPr>
    </w:p>
    <w:p w:rsidR="00C243C9" w:rsidRDefault="00C243C9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Default="001E3F4E" w:rsidP="00C243C9">
      <w:pPr>
        <w:ind w:left="850"/>
        <w:rPr>
          <w:rFonts w:ascii="Arial" w:hAnsi="Arial" w:cs="Arial"/>
        </w:rPr>
      </w:pPr>
    </w:p>
    <w:p w:rsidR="001E3F4E" w:rsidRPr="001E3F4E" w:rsidRDefault="001E3F4E" w:rsidP="00C243C9">
      <w:pPr>
        <w:ind w:left="850"/>
        <w:rPr>
          <w:rFonts w:ascii="Arial" w:hAnsi="Arial" w:cs="Arial"/>
        </w:rPr>
      </w:pPr>
    </w:p>
    <w:p w:rsidR="00C243C9" w:rsidRPr="001E3F4E" w:rsidRDefault="00C243C9" w:rsidP="001E3F4E">
      <w:pPr>
        <w:ind w:left="850"/>
        <w:jc w:val="right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Приложение  </w:t>
      </w:r>
    </w:p>
    <w:p w:rsidR="00C243C9" w:rsidRPr="001E3F4E" w:rsidRDefault="00C243C9" w:rsidP="001E3F4E">
      <w:pPr>
        <w:ind w:left="850" w:right="-186" w:firstLine="360"/>
        <w:jc w:val="right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1E3F4E">
        <w:rPr>
          <w:rFonts w:ascii="Arial" w:hAnsi="Arial" w:cs="Arial"/>
          <w:b/>
          <w:sz w:val="32"/>
          <w:szCs w:val="32"/>
        </w:rPr>
        <w:t xml:space="preserve">                     </w:t>
      </w:r>
      <w:r w:rsidRPr="001E3F4E">
        <w:rPr>
          <w:rFonts w:ascii="Arial" w:hAnsi="Arial" w:cs="Arial"/>
          <w:b/>
          <w:sz w:val="32"/>
          <w:szCs w:val="32"/>
        </w:rPr>
        <w:t xml:space="preserve"> к постановлению администрации    </w:t>
      </w:r>
    </w:p>
    <w:p w:rsidR="00C243C9" w:rsidRPr="001E3F4E" w:rsidRDefault="00C243C9" w:rsidP="001E3F4E">
      <w:pPr>
        <w:ind w:left="850"/>
        <w:jc w:val="right"/>
        <w:rPr>
          <w:rFonts w:ascii="Arial" w:hAnsi="Arial" w:cs="Arial"/>
          <w:b/>
          <w:sz w:val="32"/>
          <w:szCs w:val="32"/>
        </w:rPr>
      </w:pPr>
      <w:r w:rsidRPr="001E3F4E">
        <w:rPr>
          <w:rFonts w:ascii="Arial" w:hAnsi="Arial" w:cs="Arial"/>
          <w:b/>
          <w:sz w:val="32"/>
          <w:szCs w:val="32"/>
        </w:rPr>
        <w:t xml:space="preserve">                                                              муниципального образования</w:t>
      </w:r>
    </w:p>
    <w:p w:rsidR="00C243C9" w:rsidRPr="001E3F4E" w:rsidRDefault="001E3F4E" w:rsidP="001E3F4E">
      <w:pPr>
        <w:ind w:left="85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01.07.2022 № 43</w:t>
      </w:r>
      <w:r w:rsidR="00C243C9" w:rsidRPr="001E3F4E">
        <w:rPr>
          <w:rFonts w:ascii="Arial" w:hAnsi="Arial" w:cs="Arial"/>
          <w:b/>
          <w:sz w:val="32"/>
          <w:szCs w:val="32"/>
        </w:rPr>
        <w:t>-п</w:t>
      </w:r>
    </w:p>
    <w:p w:rsidR="00C243C9" w:rsidRPr="001E3F4E" w:rsidRDefault="00C243C9" w:rsidP="001E3F4E">
      <w:pPr>
        <w:ind w:left="850"/>
        <w:jc w:val="right"/>
        <w:rPr>
          <w:rFonts w:ascii="Arial" w:hAnsi="Arial" w:cs="Arial"/>
          <w:b/>
          <w:sz w:val="32"/>
          <w:szCs w:val="32"/>
        </w:rPr>
      </w:pPr>
    </w:p>
    <w:p w:rsidR="00C243C9" w:rsidRPr="001E3F4E" w:rsidRDefault="00C243C9" w:rsidP="00C243C9">
      <w:pPr>
        <w:ind w:left="850"/>
        <w:jc w:val="right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right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center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 ПЕРЕЧЕНЬ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  муниципального имущества, изымаемого из баланса  администрации 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муниципального образования Васильевский сельсовет 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Акбулакского района Оренбургской области   и передаваемого  в  собственность муниципального образования  Акбулакский район Оренбургской области (муниципальную казну) </w:t>
      </w:r>
    </w:p>
    <w:p w:rsidR="00C243C9" w:rsidRPr="001E3F4E" w:rsidRDefault="00C243C9" w:rsidP="00C243C9">
      <w:pPr>
        <w:ind w:left="850"/>
        <w:jc w:val="center"/>
        <w:rPr>
          <w:rFonts w:ascii="Arial" w:hAnsi="Arial" w:cs="Arial"/>
        </w:rPr>
      </w:pPr>
    </w:p>
    <w:p w:rsidR="00C243C9" w:rsidRPr="001E3F4E" w:rsidRDefault="00C243C9" w:rsidP="00C243C9">
      <w:pPr>
        <w:ind w:left="850"/>
        <w:jc w:val="center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 </w:t>
      </w:r>
    </w:p>
    <w:tbl>
      <w:tblPr>
        <w:tblW w:w="86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1"/>
        <w:gridCol w:w="3690"/>
      </w:tblGrid>
      <w:tr w:rsidR="001E3F4E" w:rsidRPr="001E3F4E" w:rsidTr="001E3F4E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4E" w:rsidRPr="001E3F4E" w:rsidRDefault="001E3F4E" w:rsidP="00C243C9">
            <w:pPr>
              <w:suppressAutoHyphens/>
              <w:ind w:left="850"/>
              <w:rPr>
                <w:rFonts w:ascii="Arial" w:hAnsi="Arial" w:cs="Arial"/>
                <w:lang w:eastAsia="ar-SA"/>
              </w:rPr>
            </w:pPr>
            <w:r w:rsidRPr="001E3F4E">
              <w:rPr>
                <w:rFonts w:ascii="Arial" w:hAnsi="Arial" w:cs="Arial"/>
              </w:rPr>
              <w:t>Наименование  объекта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4E" w:rsidRPr="001E3F4E" w:rsidRDefault="001E3F4E" w:rsidP="00C243C9">
            <w:pPr>
              <w:suppressAutoHyphens/>
              <w:ind w:left="850"/>
              <w:rPr>
                <w:rFonts w:ascii="Arial" w:hAnsi="Arial" w:cs="Arial"/>
                <w:lang w:eastAsia="ar-SA"/>
              </w:rPr>
            </w:pPr>
            <w:r w:rsidRPr="001E3F4E">
              <w:rPr>
                <w:rFonts w:ascii="Arial" w:hAnsi="Arial" w:cs="Arial"/>
              </w:rPr>
              <w:t xml:space="preserve"> Адрес (местонахождение) имущества</w:t>
            </w:r>
          </w:p>
        </w:tc>
      </w:tr>
      <w:tr w:rsidR="001E3F4E" w:rsidRPr="001E3F4E" w:rsidTr="001E3F4E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4E" w:rsidRPr="001E3F4E" w:rsidRDefault="001E3F4E" w:rsidP="00C243C9">
            <w:pPr>
              <w:suppressAutoHyphens/>
              <w:ind w:left="850" w:right="-250"/>
              <w:rPr>
                <w:rFonts w:ascii="Arial" w:hAnsi="Arial" w:cs="Arial"/>
              </w:rPr>
            </w:pPr>
            <w:r w:rsidRPr="001E3F4E">
              <w:rPr>
                <w:rFonts w:ascii="Arial" w:hAnsi="Arial" w:cs="Arial"/>
              </w:rPr>
              <w:t>Котельная, назначение: нежилое</w:t>
            </w:r>
          </w:p>
          <w:p w:rsidR="001E3F4E" w:rsidRPr="001E3F4E" w:rsidRDefault="001E3F4E" w:rsidP="00C243C9">
            <w:pPr>
              <w:suppressAutoHyphens/>
              <w:ind w:left="850" w:right="-250"/>
              <w:rPr>
                <w:rFonts w:ascii="Arial" w:hAnsi="Arial" w:cs="Arial"/>
                <w:lang w:eastAsia="ar-SA"/>
              </w:rPr>
            </w:pPr>
            <w:r w:rsidRPr="001E3F4E">
              <w:rPr>
                <w:rFonts w:ascii="Arial" w:hAnsi="Arial" w:cs="Arial"/>
              </w:rPr>
              <w:t>здание, количество этажей:1, в том    числе подземных-,  площадь 12  кв.м,  кадастровый номер 56:03:0301001:352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4E" w:rsidRPr="001E3F4E" w:rsidRDefault="001E3F4E" w:rsidP="00C243C9">
            <w:pPr>
              <w:suppressAutoHyphens/>
              <w:ind w:left="850"/>
              <w:rPr>
                <w:rFonts w:ascii="Arial" w:hAnsi="Arial" w:cs="Arial"/>
              </w:rPr>
            </w:pPr>
            <w:r w:rsidRPr="001E3F4E">
              <w:rPr>
                <w:rFonts w:ascii="Arial" w:hAnsi="Arial" w:cs="Arial"/>
              </w:rPr>
              <w:t xml:space="preserve">Оренбургская область,   Акбулакский район,               с. Васильевка, </w:t>
            </w:r>
          </w:p>
          <w:p w:rsidR="001E3F4E" w:rsidRPr="001E3F4E" w:rsidRDefault="001E3F4E" w:rsidP="00C243C9">
            <w:pPr>
              <w:suppressAutoHyphens/>
              <w:ind w:left="850"/>
              <w:rPr>
                <w:rFonts w:ascii="Arial" w:hAnsi="Arial" w:cs="Arial"/>
              </w:rPr>
            </w:pPr>
            <w:r w:rsidRPr="001E3F4E">
              <w:rPr>
                <w:rFonts w:ascii="Arial" w:hAnsi="Arial" w:cs="Arial"/>
              </w:rPr>
              <w:t>ул. Украинская,12 «А»</w:t>
            </w:r>
          </w:p>
        </w:tc>
      </w:tr>
      <w:tr w:rsidR="001E3F4E" w:rsidRPr="001E3F4E" w:rsidTr="001E3F4E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4E" w:rsidRPr="001E3F4E" w:rsidRDefault="001E3F4E" w:rsidP="00C243C9">
            <w:pPr>
              <w:suppressAutoHyphens/>
              <w:ind w:left="850" w:right="-250"/>
              <w:rPr>
                <w:rFonts w:ascii="Arial" w:hAnsi="Arial" w:cs="Arial"/>
                <w:lang w:eastAsia="ar-SA"/>
              </w:rPr>
            </w:pPr>
            <w:r w:rsidRPr="001E3F4E">
              <w:rPr>
                <w:rFonts w:ascii="Arial" w:hAnsi="Arial" w:cs="Arial"/>
                <w:lang w:eastAsia="ar-SA"/>
              </w:rPr>
              <w:t>Земельный участок, категория земель: земли населенных пунктов,</w:t>
            </w:r>
          </w:p>
          <w:p w:rsidR="001E3F4E" w:rsidRPr="001E3F4E" w:rsidRDefault="001E3F4E" w:rsidP="00C243C9">
            <w:pPr>
              <w:suppressAutoHyphens/>
              <w:ind w:left="850" w:right="-250"/>
              <w:rPr>
                <w:rFonts w:ascii="Arial" w:hAnsi="Arial" w:cs="Arial"/>
                <w:lang w:eastAsia="ar-SA"/>
              </w:rPr>
            </w:pPr>
            <w:r w:rsidRPr="001E3F4E">
              <w:rPr>
                <w:rFonts w:ascii="Arial" w:hAnsi="Arial" w:cs="Arial"/>
                <w:lang w:eastAsia="ar-SA"/>
              </w:rPr>
              <w:t>разрешенное использование: земельные участки, предназначенные для размещения котельной, группа № 9</w:t>
            </w:r>
          </w:p>
          <w:p w:rsidR="001E3F4E" w:rsidRPr="001E3F4E" w:rsidRDefault="001E3F4E" w:rsidP="00C243C9">
            <w:pPr>
              <w:suppressAutoHyphens/>
              <w:ind w:left="850" w:right="-250"/>
              <w:rPr>
                <w:rFonts w:ascii="Arial" w:hAnsi="Arial" w:cs="Arial"/>
                <w:lang w:eastAsia="ar-SA"/>
              </w:rPr>
            </w:pPr>
            <w:r w:rsidRPr="001E3F4E">
              <w:rPr>
                <w:rFonts w:ascii="Arial" w:hAnsi="Arial" w:cs="Arial"/>
                <w:lang w:eastAsia="ar-SA"/>
              </w:rPr>
              <w:t>площадь 66 кв.м., кадастровый номер  56:03:0301001: 473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4E" w:rsidRPr="001E3F4E" w:rsidRDefault="001E3F4E" w:rsidP="00C243C9">
            <w:pPr>
              <w:suppressAutoHyphens/>
              <w:ind w:left="850"/>
              <w:rPr>
                <w:rFonts w:ascii="Arial" w:hAnsi="Arial" w:cs="Arial"/>
              </w:rPr>
            </w:pPr>
            <w:r w:rsidRPr="001E3F4E">
              <w:rPr>
                <w:rFonts w:ascii="Arial" w:hAnsi="Arial" w:cs="Arial"/>
              </w:rPr>
              <w:t xml:space="preserve">Оренбургская область,   Акбулакский район,               с.  Васильевка, </w:t>
            </w:r>
          </w:p>
          <w:p w:rsidR="001E3F4E" w:rsidRPr="001E3F4E" w:rsidRDefault="001E3F4E" w:rsidP="00C243C9">
            <w:pPr>
              <w:suppressAutoHyphens/>
              <w:ind w:left="850"/>
              <w:rPr>
                <w:rFonts w:ascii="Arial" w:hAnsi="Arial" w:cs="Arial"/>
              </w:rPr>
            </w:pPr>
            <w:r w:rsidRPr="001E3F4E">
              <w:rPr>
                <w:rFonts w:ascii="Arial" w:hAnsi="Arial" w:cs="Arial"/>
              </w:rPr>
              <w:t>ул. Украинская,12 «А»</w:t>
            </w:r>
          </w:p>
        </w:tc>
      </w:tr>
    </w:tbl>
    <w:p w:rsidR="00C243C9" w:rsidRPr="001E3F4E" w:rsidRDefault="00C243C9" w:rsidP="00C243C9">
      <w:pPr>
        <w:ind w:left="850"/>
        <w:jc w:val="center"/>
        <w:rPr>
          <w:rFonts w:ascii="Arial" w:hAnsi="Arial" w:cs="Arial"/>
          <w:bCs/>
        </w:rPr>
      </w:pPr>
    </w:p>
    <w:p w:rsidR="00C243C9" w:rsidRPr="001E3F4E" w:rsidRDefault="00C243C9" w:rsidP="00C243C9">
      <w:pPr>
        <w:ind w:left="850"/>
        <w:jc w:val="center"/>
        <w:rPr>
          <w:rFonts w:ascii="Arial" w:hAnsi="Arial" w:cs="Arial"/>
          <w:bCs/>
        </w:rPr>
      </w:pPr>
    </w:p>
    <w:p w:rsidR="00C243C9" w:rsidRPr="001E3F4E" w:rsidRDefault="00C243C9" w:rsidP="00C243C9">
      <w:pPr>
        <w:tabs>
          <w:tab w:val="left" w:pos="3960"/>
          <w:tab w:val="left" w:pos="5580"/>
        </w:tabs>
        <w:ind w:left="850"/>
        <w:jc w:val="both"/>
        <w:rPr>
          <w:rFonts w:ascii="Arial" w:hAnsi="Arial" w:cs="Arial"/>
        </w:rPr>
      </w:pPr>
      <w:r w:rsidRPr="001E3F4E">
        <w:rPr>
          <w:rFonts w:ascii="Arial" w:hAnsi="Arial" w:cs="Arial"/>
        </w:rPr>
        <w:t xml:space="preserve">                                                    ____________</w:t>
      </w:r>
    </w:p>
    <w:p w:rsidR="00C243C9" w:rsidRPr="001E3F4E" w:rsidRDefault="00C243C9" w:rsidP="00C243C9">
      <w:pPr>
        <w:ind w:left="850"/>
        <w:rPr>
          <w:rFonts w:ascii="Arial" w:hAnsi="Arial" w:cs="Arial"/>
          <w:lang w:eastAsia="ar-SA"/>
        </w:rPr>
      </w:pPr>
    </w:p>
    <w:p w:rsidR="00FB53E5" w:rsidRPr="001E3F4E" w:rsidRDefault="00FB53E5" w:rsidP="00C243C9">
      <w:pPr>
        <w:ind w:left="850"/>
        <w:rPr>
          <w:rFonts w:ascii="Arial" w:hAnsi="Arial" w:cs="Arial"/>
        </w:rPr>
      </w:pPr>
    </w:p>
    <w:sectPr w:rsidR="00FB53E5" w:rsidRPr="001E3F4E" w:rsidSect="00C243C9">
      <w:pgSz w:w="11906" w:h="16838"/>
      <w:pgMar w:top="170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3C9"/>
    <w:rsid w:val="001E3F4E"/>
    <w:rsid w:val="00B40AE1"/>
    <w:rsid w:val="00BD5B11"/>
    <w:rsid w:val="00C243C9"/>
    <w:rsid w:val="00F57DCA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2022-08-23T10:49:00Z</dcterms:created>
  <dcterms:modified xsi:type="dcterms:W3CDTF">2022-08-23T10:53:00Z</dcterms:modified>
</cp:coreProperties>
</file>